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8" w:rsidRPr="00C025B3" w:rsidRDefault="00115088" w:rsidP="00C025B3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C025B3">
        <w:rPr>
          <w:rFonts w:ascii="Times New Roman" w:hAnsi="Times New Roman" w:cs="Times New Roman"/>
          <w:b/>
          <w:sz w:val="28"/>
          <w:szCs w:val="28"/>
        </w:rPr>
        <w:t>Danny Buchanan: 2003-2006</w:t>
      </w:r>
      <w:r w:rsidR="00E23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3099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4114800" y="457200"/>
            <wp:positionH relativeFrom="margin">
              <wp:align>right</wp:align>
            </wp:positionH>
            <wp:positionV relativeFrom="margin">
              <wp:align>top</wp:align>
            </wp:positionV>
            <wp:extent cx="1463040" cy="22517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 buchanan cropped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ED1" w:rsidRDefault="00115088">
      <w:pPr>
        <w:rPr>
          <w:rFonts w:ascii="Times New Roman" w:hAnsi="Times New Roman" w:cs="Times New Roman"/>
          <w:sz w:val="24"/>
          <w:szCs w:val="24"/>
        </w:rPr>
      </w:pPr>
      <w:r w:rsidRPr="00C025B3">
        <w:rPr>
          <w:rFonts w:ascii="Times New Roman" w:hAnsi="Times New Roman" w:cs="Times New Roman"/>
          <w:sz w:val="24"/>
          <w:szCs w:val="24"/>
        </w:rPr>
        <w:tab/>
      </w:r>
      <w:r w:rsidR="00C025B3">
        <w:rPr>
          <w:rFonts w:ascii="Times New Roman" w:hAnsi="Times New Roman" w:cs="Times New Roman"/>
          <w:sz w:val="24"/>
          <w:szCs w:val="24"/>
        </w:rPr>
        <w:t>As</w:t>
      </w:r>
      <w:r w:rsidRPr="00C025B3">
        <w:rPr>
          <w:rFonts w:ascii="Times New Roman" w:hAnsi="Times New Roman" w:cs="Times New Roman"/>
          <w:sz w:val="24"/>
          <w:szCs w:val="24"/>
        </w:rPr>
        <w:t xml:space="preserve"> a young child, Danny Buchanan </w:t>
      </w:r>
      <w:r w:rsidR="00C025B3">
        <w:rPr>
          <w:rFonts w:ascii="Times New Roman" w:hAnsi="Times New Roman" w:cs="Times New Roman"/>
          <w:sz w:val="24"/>
          <w:szCs w:val="24"/>
        </w:rPr>
        <w:t>was very active and participated in</w:t>
      </w:r>
      <w:r w:rsidRPr="00C025B3">
        <w:rPr>
          <w:rFonts w:ascii="Times New Roman" w:hAnsi="Times New Roman" w:cs="Times New Roman"/>
          <w:sz w:val="24"/>
          <w:szCs w:val="24"/>
        </w:rPr>
        <w:t xml:space="preserve"> cross country and swimming. </w:t>
      </w:r>
      <w:r w:rsidR="00C025B3">
        <w:rPr>
          <w:rFonts w:ascii="Times New Roman" w:hAnsi="Times New Roman" w:cs="Times New Roman"/>
          <w:sz w:val="24"/>
          <w:szCs w:val="24"/>
        </w:rPr>
        <w:t xml:space="preserve"> </w:t>
      </w:r>
      <w:r w:rsidRPr="00C025B3">
        <w:rPr>
          <w:rFonts w:ascii="Times New Roman" w:hAnsi="Times New Roman" w:cs="Times New Roman"/>
          <w:sz w:val="24"/>
          <w:szCs w:val="24"/>
        </w:rPr>
        <w:t xml:space="preserve">In grades 6-8, he played soccer </w:t>
      </w:r>
      <w:r w:rsidR="00C025B3">
        <w:rPr>
          <w:rFonts w:ascii="Times New Roman" w:hAnsi="Times New Roman" w:cs="Times New Roman"/>
          <w:sz w:val="24"/>
          <w:szCs w:val="24"/>
        </w:rPr>
        <w:t>in the Juan de Fuca association</w:t>
      </w:r>
      <w:r w:rsidRPr="00C025B3">
        <w:rPr>
          <w:rFonts w:ascii="Times New Roman" w:hAnsi="Times New Roman" w:cs="Times New Roman"/>
          <w:sz w:val="24"/>
          <w:szCs w:val="24"/>
        </w:rPr>
        <w:t xml:space="preserve">. When he attended Belmont from 2003-2006, he played a little bit of rugby, but most importantly, </w:t>
      </w:r>
      <w:r w:rsidR="00C025B3">
        <w:rPr>
          <w:rFonts w:ascii="Times New Roman" w:hAnsi="Times New Roman" w:cs="Times New Roman"/>
          <w:sz w:val="24"/>
          <w:szCs w:val="24"/>
        </w:rPr>
        <w:t>joined the school’s rowing team</w:t>
      </w:r>
      <w:r w:rsidRPr="00C025B3">
        <w:rPr>
          <w:rFonts w:ascii="Times New Roman" w:hAnsi="Times New Roman" w:cs="Times New Roman"/>
          <w:sz w:val="24"/>
          <w:szCs w:val="24"/>
        </w:rPr>
        <w:t xml:space="preserve">. </w:t>
      </w:r>
      <w:r w:rsidR="00314174">
        <w:rPr>
          <w:rFonts w:ascii="Times New Roman" w:hAnsi="Times New Roman" w:cs="Times New Roman"/>
          <w:sz w:val="24"/>
          <w:szCs w:val="24"/>
        </w:rPr>
        <w:t>Rowing</w:t>
      </w:r>
      <w:r w:rsidR="00C025B3">
        <w:rPr>
          <w:rFonts w:ascii="Times New Roman" w:hAnsi="Times New Roman" w:cs="Times New Roman"/>
          <w:sz w:val="24"/>
          <w:szCs w:val="24"/>
        </w:rPr>
        <w:t xml:space="preserve"> would be the sport in which he would truly excel and would </w:t>
      </w:r>
      <w:r w:rsidR="00314174">
        <w:rPr>
          <w:rFonts w:ascii="Times New Roman" w:hAnsi="Times New Roman" w:cs="Times New Roman"/>
          <w:sz w:val="24"/>
          <w:szCs w:val="24"/>
        </w:rPr>
        <w:t>propel</w:t>
      </w:r>
      <w:r w:rsidR="00C025B3">
        <w:rPr>
          <w:rFonts w:ascii="Times New Roman" w:hAnsi="Times New Roman" w:cs="Times New Roman"/>
          <w:sz w:val="24"/>
          <w:szCs w:val="24"/>
        </w:rPr>
        <w:t xml:space="preserve"> him to national prominence. </w:t>
      </w:r>
      <w:r w:rsidR="00C43788">
        <w:rPr>
          <w:rFonts w:ascii="Times New Roman" w:hAnsi="Times New Roman" w:cs="Times New Roman"/>
          <w:sz w:val="24"/>
          <w:szCs w:val="24"/>
        </w:rPr>
        <w:t xml:space="preserve">Under the guidance of </w:t>
      </w:r>
      <w:proofErr w:type="gramStart"/>
      <w:r w:rsidR="00C43788">
        <w:rPr>
          <w:rFonts w:ascii="Times New Roman" w:hAnsi="Times New Roman" w:cs="Times New Roman"/>
          <w:sz w:val="24"/>
          <w:szCs w:val="24"/>
        </w:rPr>
        <w:t>coach</w:t>
      </w:r>
      <w:proofErr w:type="gramEnd"/>
      <w:r w:rsidR="00C43788">
        <w:rPr>
          <w:rFonts w:ascii="Times New Roman" w:hAnsi="Times New Roman" w:cs="Times New Roman"/>
          <w:sz w:val="24"/>
          <w:szCs w:val="24"/>
        </w:rPr>
        <w:t xml:space="preserve"> Sonja </w:t>
      </w:r>
      <w:proofErr w:type="spellStart"/>
      <w:r w:rsidR="00C43788">
        <w:rPr>
          <w:rFonts w:ascii="Times New Roman" w:hAnsi="Times New Roman" w:cs="Times New Roman"/>
          <w:sz w:val="24"/>
          <w:szCs w:val="24"/>
        </w:rPr>
        <w:t>Leverkus</w:t>
      </w:r>
      <w:proofErr w:type="spellEnd"/>
      <w:r w:rsidR="00C43788">
        <w:rPr>
          <w:rFonts w:ascii="Times New Roman" w:hAnsi="Times New Roman" w:cs="Times New Roman"/>
          <w:sz w:val="24"/>
          <w:szCs w:val="24"/>
        </w:rPr>
        <w:t xml:space="preserve">, Danny quickly developed into one of the top young rowers in the province. </w:t>
      </w:r>
      <w:r w:rsidRPr="00C025B3">
        <w:rPr>
          <w:rFonts w:ascii="Times New Roman" w:hAnsi="Times New Roman" w:cs="Times New Roman"/>
          <w:sz w:val="24"/>
          <w:szCs w:val="24"/>
        </w:rPr>
        <w:t xml:space="preserve">In </w:t>
      </w:r>
      <w:r w:rsidR="00C43788">
        <w:rPr>
          <w:rFonts w:ascii="Times New Roman" w:hAnsi="Times New Roman" w:cs="Times New Roman"/>
          <w:sz w:val="24"/>
          <w:szCs w:val="24"/>
        </w:rPr>
        <w:t xml:space="preserve">grade 10, his first year of formal competition, </w:t>
      </w:r>
      <w:r w:rsidRPr="00C025B3">
        <w:rPr>
          <w:rFonts w:ascii="Times New Roman" w:hAnsi="Times New Roman" w:cs="Times New Roman"/>
          <w:sz w:val="24"/>
          <w:szCs w:val="24"/>
        </w:rPr>
        <w:t>he</w:t>
      </w:r>
      <w:r w:rsidR="00DC276B" w:rsidRPr="00C025B3">
        <w:rPr>
          <w:rFonts w:ascii="Times New Roman" w:hAnsi="Times New Roman" w:cs="Times New Roman"/>
          <w:sz w:val="24"/>
          <w:szCs w:val="24"/>
        </w:rPr>
        <w:t xml:space="preserve"> </w:t>
      </w:r>
      <w:r w:rsidR="00C43788">
        <w:rPr>
          <w:rFonts w:ascii="Times New Roman" w:hAnsi="Times New Roman" w:cs="Times New Roman"/>
          <w:sz w:val="24"/>
          <w:szCs w:val="24"/>
        </w:rPr>
        <w:t xml:space="preserve">and partner Keith </w:t>
      </w:r>
      <w:proofErr w:type="spellStart"/>
      <w:r w:rsidR="00C43788">
        <w:rPr>
          <w:rFonts w:ascii="Times New Roman" w:hAnsi="Times New Roman" w:cs="Times New Roman"/>
          <w:sz w:val="24"/>
          <w:szCs w:val="24"/>
        </w:rPr>
        <w:t>Siklenka</w:t>
      </w:r>
      <w:proofErr w:type="spellEnd"/>
      <w:r w:rsidR="00C43788">
        <w:rPr>
          <w:rFonts w:ascii="Times New Roman" w:hAnsi="Times New Roman" w:cs="Times New Roman"/>
          <w:sz w:val="24"/>
          <w:szCs w:val="24"/>
        </w:rPr>
        <w:t xml:space="preserve"> qualified for </w:t>
      </w:r>
      <w:r w:rsidR="00C43788" w:rsidRPr="00C025B3">
        <w:rPr>
          <w:rFonts w:ascii="Times New Roman" w:hAnsi="Times New Roman" w:cs="Times New Roman"/>
          <w:sz w:val="24"/>
          <w:szCs w:val="24"/>
        </w:rPr>
        <w:t>the Canadian Secondary School Rowing Association Championships</w:t>
      </w:r>
      <w:r w:rsidR="00C43788">
        <w:rPr>
          <w:rFonts w:ascii="Times New Roman" w:hAnsi="Times New Roman" w:cs="Times New Roman"/>
          <w:sz w:val="24"/>
          <w:szCs w:val="24"/>
        </w:rPr>
        <w:t xml:space="preserve"> in St. Catherine’s Ontario in June, 2004. The Belmont duo capped off their impressive season by capturing the gold medals in the </w:t>
      </w:r>
      <w:r w:rsidR="002D4ED1">
        <w:rPr>
          <w:rFonts w:ascii="Times New Roman" w:hAnsi="Times New Roman" w:cs="Times New Roman"/>
          <w:sz w:val="24"/>
          <w:szCs w:val="24"/>
        </w:rPr>
        <w:t xml:space="preserve">doubles </w:t>
      </w:r>
      <w:r w:rsidR="00C43788">
        <w:rPr>
          <w:rFonts w:ascii="Times New Roman" w:hAnsi="Times New Roman" w:cs="Times New Roman"/>
          <w:sz w:val="24"/>
          <w:szCs w:val="24"/>
        </w:rPr>
        <w:t>event.</w:t>
      </w:r>
      <w:r w:rsidR="00DC276B" w:rsidRPr="00C025B3">
        <w:rPr>
          <w:rFonts w:ascii="Times New Roman" w:hAnsi="Times New Roman" w:cs="Times New Roman"/>
          <w:sz w:val="24"/>
          <w:szCs w:val="24"/>
        </w:rPr>
        <w:t xml:space="preserve"> </w:t>
      </w:r>
      <w:r w:rsidR="00C43788">
        <w:rPr>
          <w:rFonts w:ascii="Times New Roman" w:hAnsi="Times New Roman" w:cs="Times New Roman"/>
          <w:sz w:val="24"/>
          <w:szCs w:val="24"/>
        </w:rPr>
        <w:t>The boys</w:t>
      </w:r>
      <w:r w:rsidR="00DC276B" w:rsidRPr="00C025B3">
        <w:rPr>
          <w:rFonts w:ascii="Times New Roman" w:hAnsi="Times New Roman" w:cs="Times New Roman"/>
          <w:sz w:val="24"/>
          <w:szCs w:val="24"/>
        </w:rPr>
        <w:t xml:space="preserve"> </w:t>
      </w:r>
      <w:r w:rsidRPr="00C025B3">
        <w:rPr>
          <w:rFonts w:ascii="Times New Roman" w:hAnsi="Times New Roman" w:cs="Times New Roman"/>
          <w:sz w:val="24"/>
          <w:szCs w:val="24"/>
        </w:rPr>
        <w:t xml:space="preserve">competed </w:t>
      </w:r>
      <w:r w:rsidR="00E63616">
        <w:rPr>
          <w:rFonts w:ascii="Times New Roman" w:hAnsi="Times New Roman" w:cs="Times New Roman"/>
          <w:sz w:val="24"/>
          <w:szCs w:val="24"/>
        </w:rPr>
        <w:t>in the national championship</w:t>
      </w:r>
      <w:r w:rsidRPr="00C025B3">
        <w:rPr>
          <w:rFonts w:ascii="Times New Roman" w:hAnsi="Times New Roman" w:cs="Times New Roman"/>
          <w:sz w:val="24"/>
          <w:szCs w:val="24"/>
        </w:rPr>
        <w:t xml:space="preserve"> </w:t>
      </w:r>
      <w:r w:rsidR="003F0CD5">
        <w:rPr>
          <w:rFonts w:ascii="Times New Roman" w:hAnsi="Times New Roman" w:cs="Times New Roman"/>
          <w:sz w:val="24"/>
          <w:szCs w:val="24"/>
        </w:rPr>
        <w:t xml:space="preserve">again in grade 12 </w:t>
      </w:r>
      <w:r w:rsidR="00E63616">
        <w:rPr>
          <w:rFonts w:ascii="Times New Roman" w:hAnsi="Times New Roman" w:cs="Times New Roman"/>
          <w:sz w:val="24"/>
          <w:szCs w:val="24"/>
        </w:rPr>
        <w:t>and took home the silver medals</w:t>
      </w:r>
      <w:r w:rsidR="002D4ED1">
        <w:rPr>
          <w:rFonts w:ascii="Times New Roman" w:hAnsi="Times New Roman" w:cs="Times New Roman"/>
          <w:sz w:val="24"/>
          <w:szCs w:val="24"/>
        </w:rPr>
        <w:t xml:space="preserve"> in the pairs</w:t>
      </w:r>
      <w:r w:rsidR="00E63616">
        <w:rPr>
          <w:rFonts w:ascii="Times New Roman" w:hAnsi="Times New Roman" w:cs="Times New Roman"/>
          <w:sz w:val="24"/>
          <w:szCs w:val="24"/>
        </w:rPr>
        <w:t>.</w:t>
      </w:r>
      <w:r w:rsidR="00C43788">
        <w:rPr>
          <w:rFonts w:ascii="Times New Roman" w:hAnsi="Times New Roman" w:cs="Times New Roman"/>
          <w:sz w:val="24"/>
          <w:szCs w:val="24"/>
        </w:rPr>
        <w:t xml:space="preserve">  Danny was also a member of the BC crew that captured gold </w:t>
      </w:r>
      <w:r w:rsidR="0018365F">
        <w:rPr>
          <w:rFonts w:ascii="Times New Roman" w:hAnsi="Times New Roman" w:cs="Times New Roman"/>
          <w:sz w:val="24"/>
          <w:szCs w:val="24"/>
        </w:rPr>
        <w:t>at the 2005 Canada Games</w:t>
      </w:r>
      <w:r w:rsidR="00CE7CBB">
        <w:rPr>
          <w:rFonts w:ascii="Times New Roman" w:hAnsi="Times New Roman" w:cs="Times New Roman"/>
          <w:sz w:val="24"/>
          <w:szCs w:val="24"/>
        </w:rPr>
        <w:t xml:space="preserve"> in the eights</w:t>
      </w:r>
      <w:r w:rsidR="0018365F">
        <w:rPr>
          <w:rFonts w:ascii="Times New Roman" w:hAnsi="Times New Roman" w:cs="Times New Roman"/>
          <w:sz w:val="24"/>
          <w:szCs w:val="24"/>
        </w:rPr>
        <w:t>.</w:t>
      </w:r>
    </w:p>
    <w:p w:rsidR="00115088" w:rsidRPr="00C025B3" w:rsidRDefault="00115088">
      <w:pPr>
        <w:rPr>
          <w:rFonts w:ascii="Times New Roman" w:hAnsi="Times New Roman" w:cs="Times New Roman"/>
          <w:sz w:val="24"/>
          <w:szCs w:val="24"/>
        </w:rPr>
      </w:pPr>
      <w:r w:rsidRPr="00C025B3">
        <w:rPr>
          <w:rFonts w:ascii="Times New Roman" w:hAnsi="Times New Roman" w:cs="Times New Roman"/>
          <w:sz w:val="24"/>
          <w:szCs w:val="24"/>
        </w:rPr>
        <w:tab/>
        <w:t xml:space="preserve">Danny continued to row </w:t>
      </w:r>
      <w:r w:rsidR="0091051C">
        <w:rPr>
          <w:rFonts w:ascii="Times New Roman" w:hAnsi="Times New Roman" w:cs="Times New Roman"/>
          <w:sz w:val="24"/>
          <w:szCs w:val="24"/>
        </w:rPr>
        <w:t xml:space="preserve">at the </w:t>
      </w:r>
      <w:r w:rsidRPr="00C025B3">
        <w:rPr>
          <w:rFonts w:ascii="Times New Roman" w:hAnsi="Times New Roman" w:cs="Times New Roman"/>
          <w:sz w:val="24"/>
          <w:szCs w:val="24"/>
        </w:rPr>
        <w:t>post-secondary</w:t>
      </w:r>
      <w:r w:rsidR="0091051C">
        <w:rPr>
          <w:rFonts w:ascii="Times New Roman" w:hAnsi="Times New Roman" w:cs="Times New Roman"/>
          <w:sz w:val="24"/>
          <w:szCs w:val="24"/>
        </w:rPr>
        <w:t xml:space="preserve"> level</w:t>
      </w:r>
      <w:r w:rsidR="003F0CD5">
        <w:rPr>
          <w:rFonts w:ascii="Times New Roman" w:hAnsi="Times New Roman" w:cs="Times New Roman"/>
          <w:sz w:val="24"/>
          <w:szCs w:val="24"/>
        </w:rPr>
        <w:t>.</w:t>
      </w:r>
      <w:r w:rsidR="0091051C">
        <w:rPr>
          <w:rFonts w:ascii="Times New Roman" w:hAnsi="Times New Roman" w:cs="Times New Roman"/>
          <w:sz w:val="24"/>
          <w:szCs w:val="24"/>
        </w:rPr>
        <w:t xml:space="preserve"> </w:t>
      </w:r>
      <w:r w:rsidRPr="00C025B3">
        <w:rPr>
          <w:rFonts w:ascii="Times New Roman" w:hAnsi="Times New Roman" w:cs="Times New Roman"/>
          <w:sz w:val="24"/>
          <w:szCs w:val="24"/>
        </w:rPr>
        <w:t xml:space="preserve"> </w:t>
      </w:r>
      <w:r w:rsidR="003F0CD5">
        <w:rPr>
          <w:rFonts w:ascii="Times New Roman" w:hAnsi="Times New Roman" w:cs="Times New Roman"/>
          <w:sz w:val="24"/>
          <w:szCs w:val="24"/>
        </w:rPr>
        <w:t>His experiences</w:t>
      </w:r>
      <w:r w:rsidRPr="00C025B3">
        <w:rPr>
          <w:rFonts w:ascii="Times New Roman" w:hAnsi="Times New Roman" w:cs="Times New Roman"/>
          <w:sz w:val="24"/>
          <w:szCs w:val="24"/>
        </w:rPr>
        <w:t xml:space="preserve"> </w:t>
      </w:r>
      <w:r w:rsidR="0091051C">
        <w:rPr>
          <w:rFonts w:ascii="Times New Roman" w:hAnsi="Times New Roman" w:cs="Times New Roman"/>
          <w:sz w:val="24"/>
          <w:szCs w:val="24"/>
        </w:rPr>
        <w:t xml:space="preserve">in the sport </w:t>
      </w:r>
      <w:r w:rsidRPr="00C025B3">
        <w:rPr>
          <w:rFonts w:ascii="Times New Roman" w:hAnsi="Times New Roman" w:cs="Times New Roman"/>
          <w:sz w:val="24"/>
          <w:szCs w:val="24"/>
        </w:rPr>
        <w:t xml:space="preserve">helped him gain </w:t>
      </w:r>
      <w:r w:rsidR="003F0CD5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3F0CD5">
        <w:rPr>
          <w:rFonts w:ascii="Times New Roman" w:hAnsi="Times New Roman" w:cs="Times New Roman"/>
          <w:sz w:val="24"/>
          <w:szCs w:val="24"/>
        </w:rPr>
        <w:t>self-</w:t>
      </w:r>
      <w:r w:rsidRPr="00C025B3">
        <w:rPr>
          <w:rFonts w:ascii="Times New Roman" w:hAnsi="Times New Roman" w:cs="Times New Roman"/>
          <w:sz w:val="24"/>
          <w:szCs w:val="24"/>
        </w:rPr>
        <w:t xml:space="preserve">confidence to believe he could achieve his dreams if he was willing to do the work. </w:t>
      </w:r>
      <w:r w:rsidR="00771101" w:rsidRPr="00C025B3">
        <w:rPr>
          <w:rFonts w:ascii="Times New Roman" w:hAnsi="Times New Roman" w:cs="Times New Roman"/>
          <w:sz w:val="24"/>
          <w:szCs w:val="24"/>
        </w:rPr>
        <w:t xml:space="preserve">His coach, Sonja Leverkus also inspired him to </w:t>
      </w:r>
      <w:r w:rsidR="00DC276B" w:rsidRPr="00C025B3">
        <w:rPr>
          <w:rFonts w:ascii="Times New Roman" w:hAnsi="Times New Roman" w:cs="Times New Roman"/>
          <w:sz w:val="24"/>
          <w:szCs w:val="24"/>
        </w:rPr>
        <w:t xml:space="preserve">be a better athlete, playing a </w:t>
      </w:r>
      <w:r w:rsidR="00C1268B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DC276B" w:rsidRPr="00C025B3">
        <w:rPr>
          <w:rFonts w:ascii="Times New Roman" w:hAnsi="Times New Roman" w:cs="Times New Roman"/>
          <w:sz w:val="24"/>
          <w:szCs w:val="24"/>
        </w:rPr>
        <w:t>role in Danny’s life all throughout his rowing career. Danny describes her as an exceptional woman with an inspiring work ethic and love of life.</w:t>
      </w:r>
      <w:r w:rsidR="00F4567D" w:rsidRPr="00C02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FC" w:rsidRDefault="00807CFC">
      <w:pPr>
        <w:rPr>
          <w:rFonts w:ascii="Arial" w:hAnsi="Arial" w:cs="Arial"/>
          <w:sz w:val="24"/>
          <w:szCs w:val="24"/>
        </w:rPr>
      </w:pPr>
      <w:r w:rsidRPr="00C025B3">
        <w:rPr>
          <w:rFonts w:ascii="Times New Roman" w:hAnsi="Times New Roman" w:cs="Times New Roman"/>
          <w:sz w:val="24"/>
          <w:szCs w:val="24"/>
        </w:rPr>
        <w:tab/>
        <w:t>To this day, sports continue to be a part of Danny’s life. He has just recently started a recreational soccer league, plays Frisbee golf and goes to a fitness boot camp regularly.</w:t>
      </w:r>
      <w:r w:rsidR="00824BBA" w:rsidRPr="00C025B3">
        <w:rPr>
          <w:rFonts w:ascii="Times New Roman" w:hAnsi="Times New Roman" w:cs="Times New Roman"/>
          <w:sz w:val="24"/>
          <w:szCs w:val="24"/>
        </w:rPr>
        <w:t xml:space="preserve"> This is his advice to any students who wish to pursue a sport after high school: “</w:t>
      </w:r>
      <w:r w:rsidR="00824BBA" w:rsidRPr="006012E3">
        <w:rPr>
          <w:rFonts w:ascii="Times New Roman" w:hAnsi="Times New Roman" w:cs="Times New Roman"/>
          <w:i/>
          <w:sz w:val="24"/>
          <w:szCs w:val="24"/>
        </w:rPr>
        <w:t>Enjoy it, and think about it in the big picture.  In the end, competition in sports can only offer a fleeting victory.</w:t>
      </w:r>
      <w:r w:rsidR="00824BBA" w:rsidRPr="00C025B3">
        <w:rPr>
          <w:rFonts w:ascii="Times New Roman" w:hAnsi="Times New Roman" w:cs="Times New Roman"/>
          <w:sz w:val="24"/>
          <w:szCs w:val="24"/>
        </w:rPr>
        <w:t xml:space="preserve">  </w:t>
      </w:r>
      <w:r w:rsidR="00824BBA" w:rsidRPr="006012E3">
        <w:rPr>
          <w:rFonts w:ascii="Times New Roman" w:hAnsi="Times New Roman" w:cs="Times New Roman"/>
          <w:i/>
          <w:sz w:val="24"/>
          <w:szCs w:val="24"/>
        </w:rPr>
        <w:t>How will your time in sport help you and or others in the future?  If you sacrifice your future to win today, you will lose in the long run</w:t>
      </w:r>
      <w:r w:rsidR="00824BBA" w:rsidRPr="00C025B3">
        <w:rPr>
          <w:rFonts w:ascii="Times New Roman" w:hAnsi="Times New Roman" w:cs="Times New Roman"/>
          <w:sz w:val="24"/>
          <w:szCs w:val="24"/>
        </w:rPr>
        <w:t>.”</w:t>
      </w:r>
    </w:p>
    <w:p w:rsidR="00824BBA" w:rsidRDefault="0018365F" w:rsidP="00824BBA">
      <w:r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C2C4CD6" wp14:editId="3A8C7F0A">
            <wp:simplePos x="0" y="0"/>
            <wp:positionH relativeFrom="column">
              <wp:posOffset>335280</wp:posOffset>
            </wp:positionH>
            <wp:positionV relativeFrom="paragraph">
              <wp:posOffset>87630</wp:posOffset>
            </wp:positionV>
            <wp:extent cx="2465705" cy="3208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 and Keit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55E2B35" wp14:editId="18AC7C61">
            <wp:simplePos x="0" y="0"/>
            <wp:positionH relativeFrom="column">
              <wp:posOffset>3779520</wp:posOffset>
            </wp:positionH>
            <wp:positionV relativeFrom="paragraph">
              <wp:posOffset>87630</wp:posOffset>
            </wp:positionV>
            <wp:extent cx="2446020" cy="326901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 B and Keith S. Canada Games quad in action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326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1F7" w:rsidRPr="00115088" w:rsidRDefault="00E23099">
      <w:pPr>
        <w:rPr>
          <w:rFonts w:ascii="Arial" w:hAnsi="Arial" w:cs="Arial"/>
          <w:sz w:val="24"/>
          <w:szCs w:val="24"/>
        </w:rPr>
      </w:pPr>
      <w:r w:rsidRPr="00562605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3267E" wp14:editId="02589E5F">
                <wp:simplePos x="0" y="0"/>
                <wp:positionH relativeFrom="column">
                  <wp:posOffset>3665220</wp:posOffset>
                </wp:positionH>
                <wp:positionV relativeFrom="paragraph">
                  <wp:posOffset>3122295</wp:posOffset>
                </wp:positionV>
                <wp:extent cx="3101340" cy="556260"/>
                <wp:effectExtent l="0" t="0" r="2286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605" w:rsidRDefault="00E23099">
                            <w:r>
                              <w:t>Danny waves after winning the bronze medal with his three team-mates at the 2005 Canada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245.85pt;width:244.2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f8IgIAAEQEAAAOAAAAZHJzL2Uyb0RvYy54bWysU9tuGyEQfa/Uf0C813uJ7SY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">
                <v:textbox>
                  <w:txbxContent>
                    <w:p w:rsidR="00562605" w:rsidRDefault="00E23099">
                      <w:r>
                        <w:t>Danny waves after winning the bronze medal with his three team-mates at the 2005 Canada Games</w:t>
                      </w:r>
                    </w:p>
                  </w:txbxContent>
                </v:textbox>
              </v:shape>
            </w:pict>
          </mc:Fallback>
        </mc:AlternateContent>
      </w:r>
      <w:r w:rsidRPr="00824BB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FB34" wp14:editId="3BD7CF29">
                <wp:simplePos x="0" y="0"/>
                <wp:positionH relativeFrom="column">
                  <wp:posOffset>15240</wp:posOffset>
                </wp:positionH>
                <wp:positionV relativeFrom="paragraph">
                  <wp:posOffset>3114675</wp:posOffset>
                </wp:positionV>
                <wp:extent cx="3025140" cy="7162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BA" w:rsidRDefault="00562605">
                            <w:r>
                              <w:t xml:space="preserve">Danny (on the right) </w:t>
                            </w:r>
                            <w:r w:rsidR="006012E3">
                              <w:t xml:space="preserve">and partner Keith </w:t>
                            </w:r>
                            <w:proofErr w:type="spellStart"/>
                            <w:r w:rsidR="006012E3">
                              <w:t>Siklenka</w:t>
                            </w:r>
                            <w:proofErr w:type="spellEnd"/>
                            <w:r w:rsidR="006012E3">
                              <w:t xml:space="preserve"> display their trophies</w:t>
                            </w:r>
                            <w:r>
                              <w:t xml:space="preserve"> after winning the Canadian pairs championship</w:t>
                            </w:r>
                            <w:r w:rsidR="00325C18">
                              <w:t xml:space="preserve"> in 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245.25pt;width:238.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aUJw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">
                <v:textbox>
                  <w:txbxContent>
                    <w:p w:rsidR="00824BBA" w:rsidRDefault="00562605">
                      <w:r>
                        <w:t xml:space="preserve">Danny (on the right) </w:t>
                      </w:r>
                      <w:r w:rsidR="006012E3">
                        <w:t xml:space="preserve">and partner Keith </w:t>
                      </w:r>
                      <w:proofErr w:type="spellStart"/>
                      <w:r w:rsidR="006012E3">
                        <w:t>Siklenka</w:t>
                      </w:r>
                      <w:proofErr w:type="spellEnd"/>
                      <w:r w:rsidR="006012E3">
                        <w:t xml:space="preserve"> display their trophies</w:t>
                      </w:r>
                      <w:r>
                        <w:t xml:space="preserve"> after winning the Canadian pairs championship</w:t>
                      </w:r>
                      <w:r w:rsidR="00325C18">
                        <w:t xml:space="preserve"> in 2004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1F7" w:rsidRPr="00115088" w:rsidSect="00C025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8"/>
    <w:rsid w:val="00115088"/>
    <w:rsid w:val="001461F7"/>
    <w:rsid w:val="00157B03"/>
    <w:rsid w:val="0018365F"/>
    <w:rsid w:val="002D4ED1"/>
    <w:rsid w:val="00314174"/>
    <w:rsid w:val="00325C18"/>
    <w:rsid w:val="003F0CD5"/>
    <w:rsid w:val="004530C8"/>
    <w:rsid w:val="00465A76"/>
    <w:rsid w:val="00562605"/>
    <w:rsid w:val="00596047"/>
    <w:rsid w:val="005F0347"/>
    <w:rsid w:val="006012E3"/>
    <w:rsid w:val="006B700E"/>
    <w:rsid w:val="00771101"/>
    <w:rsid w:val="007F71AB"/>
    <w:rsid w:val="00807CFC"/>
    <w:rsid w:val="00824BBA"/>
    <w:rsid w:val="00833A4E"/>
    <w:rsid w:val="008D3C99"/>
    <w:rsid w:val="0091051C"/>
    <w:rsid w:val="00A75D64"/>
    <w:rsid w:val="00C025B3"/>
    <w:rsid w:val="00C1268B"/>
    <w:rsid w:val="00C43788"/>
    <w:rsid w:val="00CE7CBB"/>
    <w:rsid w:val="00DA3F2E"/>
    <w:rsid w:val="00DC276B"/>
    <w:rsid w:val="00E23099"/>
    <w:rsid w:val="00E63616"/>
    <w:rsid w:val="00F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Frelen</dc:creator>
  <cp:lastModifiedBy>Cindy Cullen</cp:lastModifiedBy>
  <cp:revision>19</cp:revision>
  <dcterms:created xsi:type="dcterms:W3CDTF">2015-01-18T16:01:00Z</dcterms:created>
  <dcterms:modified xsi:type="dcterms:W3CDTF">2015-01-21T03:41:00Z</dcterms:modified>
</cp:coreProperties>
</file>